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A5" w:rsidRDefault="00CB02D1">
      <w:r>
        <w:t>DRAFT NAPICU DOCUMENT</w:t>
      </w:r>
      <w:bookmarkStart w:id="0" w:name="_GoBack"/>
      <w:bookmarkEnd w:id="0"/>
    </w:p>
    <w:sectPr w:rsidR="0093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1"/>
    <w:rsid w:val="00932EA5"/>
    <w:rsid w:val="00C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Rhodri (Sussex Partnership Trust)</dc:creator>
  <cp:lastModifiedBy>David Rhodri (Sussex Partnership Trust)</cp:lastModifiedBy>
  <cp:revision>1</cp:revision>
  <dcterms:created xsi:type="dcterms:W3CDTF">2018-10-10T14:35:00Z</dcterms:created>
  <dcterms:modified xsi:type="dcterms:W3CDTF">2018-10-10T14:35:00Z</dcterms:modified>
</cp:coreProperties>
</file>